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B224D2" w:rsidRPr="00B224D2" w:rsidRDefault="00B224D2" w:rsidP="00FF1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24D2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B224D2" w:rsidRPr="00B224D2" w:rsidRDefault="00B224D2" w:rsidP="00FF1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24D2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B224D2" w:rsidRPr="00B224D2" w:rsidRDefault="00B224D2" w:rsidP="00FF1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D2" w:rsidRPr="00B224D2" w:rsidRDefault="00B224D2" w:rsidP="00FF1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24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24D2" w:rsidRPr="00B224D2" w:rsidRDefault="00B224D2" w:rsidP="00FF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FF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4D2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</w:t>
      </w:r>
      <w:r w:rsidR="00FF1A8B">
        <w:rPr>
          <w:rFonts w:ascii="Times New Roman" w:hAnsi="Times New Roman" w:cs="Times New Roman"/>
          <w:sz w:val="28"/>
          <w:szCs w:val="28"/>
        </w:rPr>
        <w:t>21. 12</w:t>
      </w:r>
      <w:r w:rsidRPr="00B224D2">
        <w:rPr>
          <w:rFonts w:ascii="Times New Roman" w:hAnsi="Times New Roman" w:cs="Times New Roman"/>
          <w:sz w:val="28"/>
          <w:szCs w:val="28"/>
        </w:rPr>
        <w:t xml:space="preserve">. 2020   № </w:t>
      </w:r>
      <w:r w:rsidR="006D2565">
        <w:rPr>
          <w:rFonts w:ascii="Times New Roman" w:hAnsi="Times New Roman" w:cs="Times New Roman"/>
          <w:sz w:val="28"/>
          <w:szCs w:val="28"/>
        </w:rPr>
        <w:t>141</w:t>
      </w:r>
    </w:p>
    <w:p w:rsidR="00B224D2" w:rsidRPr="00B224D2" w:rsidRDefault="00B224D2" w:rsidP="00FF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FF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1A8B">
        <w:rPr>
          <w:rFonts w:ascii="Times New Roman" w:hAnsi="Times New Roman" w:cs="Times New Roman"/>
          <w:sz w:val="28"/>
          <w:szCs w:val="28"/>
        </w:rPr>
        <w:t xml:space="preserve"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B224D2" w:rsidRPr="00B224D2" w:rsidRDefault="00B224D2" w:rsidP="00B2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305B7" w:rsidP="00B3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4D2" w:rsidRPr="00B224D2">
        <w:rPr>
          <w:rFonts w:ascii="Times New Roman" w:hAnsi="Times New Roman" w:cs="Times New Roman"/>
          <w:sz w:val="28"/>
          <w:szCs w:val="28"/>
        </w:rPr>
        <w:t xml:space="preserve">     </w:t>
      </w:r>
      <w:r w:rsidR="00235C4A" w:rsidRPr="00B224D2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="00235C4A">
        <w:rPr>
          <w:rFonts w:ascii="Times New Roman" w:hAnsi="Times New Roman" w:cs="Times New Roman"/>
          <w:kern w:val="2"/>
          <w:sz w:val="28"/>
          <w:szCs w:val="28"/>
        </w:rPr>
        <w:t>.14</w:t>
      </w:r>
      <w:r w:rsidR="00235C4A" w:rsidRPr="00B224D2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</w:t>
      </w:r>
      <w:r w:rsidR="00235C4A">
        <w:rPr>
          <w:rFonts w:ascii="Times New Roman" w:hAnsi="Times New Roman" w:cs="Times New Roman"/>
          <w:kern w:val="2"/>
          <w:sz w:val="28"/>
          <w:szCs w:val="28"/>
        </w:rPr>
        <w:t xml:space="preserve"> с Уставом рабочего поселка Чик Коченевского района Новосибирской области</w:t>
      </w:r>
      <w:r w:rsidR="00B224D2" w:rsidRPr="00B224D2">
        <w:rPr>
          <w:rFonts w:ascii="Times New Roman" w:hAnsi="Times New Roman" w:cs="Times New Roman"/>
          <w:sz w:val="28"/>
          <w:szCs w:val="28"/>
        </w:rPr>
        <w:t>, администрация рабочего поселка Чик Коченевского района Новосибирской области,</w:t>
      </w:r>
    </w:p>
    <w:p w:rsidR="00B224D2" w:rsidRPr="00B224D2" w:rsidRDefault="00B224D2" w:rsidP="00B224D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B224D2">
        <w:rPr>
          <w:rFonts w:ascii="Times New Roman" w:hAnsi="Times New Roman"/>
          <w:b/>
          <w:sz w:val="28"/>
          <w:szCs w:val="28"/>
        </w:rPr>
        <w:t>ПОСТАНОВЛЯЕТ:</w:t>
      </w:r>
    </w:p>
    <w:p w:rsidR="00B224D2" w:rsidRPr="00235C4A" w:rsidRDefault="00235C4A" w:rsidP="00235C4A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4D2" w:rsidRPr="00B224D2">
        <w:rPr>
          <w:rFonts w:ascii="Times New Roman" w:hAnsi="Times New Roman" w:cs="Times New Roman"/>
          <w:sz w:val="28"/>
          <w:szCs w:val="28"/>
        </w:rPr>
        <w:t xml:space="preserve">  </w:t>
      </w:r>
      <w:r w:rsidR="00B224D2" w:rsidRPr="00235C4A">
        <w:rPr>
          <w:rFonts w:ascii="Times New Roman" w:hAnsi="Times New Roman" w:cs="Times New Roman"/>
          <w:b w:val="0"/>
          <w:sz w:val="28"/>
          <w:szCs w:val="28"/>
        </w:rPr>
        <w:t>1.</w:t>
      </w:r>
      <w:r w:rsidR="00B224D2" w:rsidRPr="00B224D2">
        <w:rPr>
          <w:rFonts w:ascii="Times New Roman" w:hAnsi="Times New Roman" w:cs="Times New Roman"/>
          <w:sz w:val="28"/>
          <w:szCs w:val="28"/>
        </w:rPr>
        <w:t xml:space="preserve"> </w:t>
      </w:r>
      <w:r w:rsidRPr="00B224D2">
        <w:rPr>
          <w:rFonts w:ascii="Times New Roman" w:hAnsi="Times New Roman" w:cs="Times New Roman"/>
          <w:b w:val="0"/>
          <w:kern w:val="2"/>
          <w:sz w:val="28"/>
          <w:szCs w:val="28"/>
        </w:rPr>
        <w:t>Утвердить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B224D2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(Приложение</w:t>
      </w:r>
      <w:r w:rsidRPr="00B224D2">
        <w:rPr>
          <w:rFonts w:ascii="Times New Roman" w:hAnsi="Times New Roman" w:cs="Times New Roman"/>
          <w:b w:val="0"/>
          <w:kern w:val="2"/>
          <w:sz w:val="28"/>
          <w:szCs w:val="28"/>
        </w:rPr>
        <w:t>).</w:t>
      </w:r>
    </w:p>
    <w:p w:rsidR="00B224D2" w:rsidRPr="00B224D2" w:rsidRDefault="00235C4A" w:rsidP="00235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B224D2" w:rsidRPr="00B224D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 Чик» и разместить на официальном сайте администрации рабочего поселка Чик Коченевского района Новосибирской области.</w:t>
      </w:r>
    </w:p>
    <w:p w:rsidR="00B224D2" w:rsidRPr="00B224D2" w:rsidRDefault="00B224D2" w:rsidP="0023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4D2">
        <w:rPr>
          <w:rFonts w:ascii="Times New Roman" w:hAnsi="Times New Roman" w:cs="Times New Roman"/>
          <w:sz w:val="28"/>
          <w:szCs w:val="28"/>
        </w:rPr>
        <w:t xml:space="preserve"> </w:t>
      </w:r>
      <w:r w:rsidR="00235C4A">
        <w:rPr>
          <w:rFonts w:ascii="Times New Roman" w:hAnsi="Times New Roman" w:cs="Times New Roman"/>
          <w:sz w:val="28"/>
          <w:szCs w:val="28"/>
        </w:rPr>
        <w:t xml:space="preserve">   3. </w:t>
      </w:r>
      <w:r w:rsidRPr="00B224D2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постановления возложить на </w:t>
      </w:r>
      <w:r w:rsidR="00235C4A">
        <w:rPr>
          <w:rFonts w:ascii="Times New Roman" w:hAnsi="Times New Roman" w:cs="Times New Roman"/>
          <w:sz w:val="28"/>
          <w:szCs w:val="28"/>
        </w:rPr>
        <w:t>делопроизводителя Чубукину А.В.</w:t>
      </w:r>
    </w:p>
    <w:p w:rsidR="00B224D2" w:rsidRPr="00B224D2" w:rsidRDefault="00B224D2" w:rsidP="00235C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24D2" w:rsidRPr="00B224D2" w:rsidRDefault="00B224D2" w:rsidP="00235C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24D2" w:rsidRPr="00B224D2" w:rsidRDefault="00B224D2" w:rsidP="00235C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24D2" w:rsidRPr="00B224D2" w:rsidRDefault="00B224D2" w:rsidP="0023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D2">
        <w:rPr>
          <w:rFonts w:ascii="Times New Roman" w:hAnsi="Times New Roman" w:cs="Times New Roman"/>
          <w:sz w:val="28"/>
          <w:szCs w:val="28"/>
        </w:rPr>
        <w:t>Глава рабочего поселка Чик</w:t>
      </w:r>
      <w:r w:rsidRPr="00B224D2">
        <w:rPr>
          <w:rFonts w:ascii="Times New Roman" w:hAnsi="Times New Roman" w:cs="Times New Roman"/>
          <w:sz w:val="28"/>
          <w:szCs w:val="28"/>
        </w:rPr>
        <w:tab/>
      </w:r>
      <w:r w:rsidRPr="00B224D2">
        <w:rPr>
          <w:rFonts w:ascii="Times New Roman" w:hAnsi="Times New Roman" w:cs="Times New Roman"/>
          <w:sz w:val="28"/>
          <w:szCs w:val="28"/>
        </w:rPr>
        <w:tab/>
      </w:r>
      <w:r w:rsidRPr="00B224D2">
        <w:rPr>
          <w:rFonts w:ascii="Times New Roman" w:hAnsi="Times New Roman" w:cs="Times New Roman"/>
          <w:sz w:val="28"/>
          <w:szCs w:val="28"/>
        </w:rPr>
        <w:tab/>
      </w:r>
      <w:r w:rsidRPr="00B224D2">
        <w:rPr>
          <w:rFonts w:ascii="Times New Roman" w:hAnsi="Times New Roman" w:cs="Times New Roman"/>
          <w:sz w:val="28"/>
          <w:szCs w:val="28"/>
        </w:rPr>
        <w:tab/>
      </w:r>
      <w:r w:rsidRPr="00B224D2">
        <w:rPr>
          <w:rFonts w:ascii="Times New Roman" w:hAnsi="Times New Roman" w:cs="Times New Roman"/>
          <w:sz w:val="28"/>
          <w:szCs w:val="28"/>
        </w:rPr>
        <w:tab/>
        <w:t>О.П.Алпеев</w:t>
      </w:r>
    </w:p>
    <w:p w:rsidR="00B224D2" w:rsidRPr="00B224D2" w:rsidRDefault="00B224D2" w:rsidP="00B224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rPr>
          <w:rFonts w:ascii="Times New Roman" w:hAnsi="Times New Roman" w:cs="Times New Roman"/>
          <w:sz w:val="28"/>
          <w:szCs w:val="28"/>
        </w:rPr>
      </w:pPr>
    </w:p>
    <w:p w:rsidR="00B224D2" w:rsidRPr="00B224D2" w:rsidRDefault="00B224D2" w:rsidP="00B224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B224D2" w:rsidTr="0020098F">
        <w:trPr>
          <w:jc w:val="right"/>
        </w:trPr>
        <w:tc>
          <w:tcPr>
            <w:tcW w:w="6091" w:type="dxa"/>
          </w:tcPr>
          <w:p w:rsidR="00C41520" w:rsidRPr="00C41520" w:rsidRDefault="00C41520" w:rsidP="00C41520">
            <w:pPr>
              <w:spacing w:after="0" w:line="240" w:lineRule="auto"/>
              <w:ind w:left="204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4152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</w:t>
            </w:r>
            <w:r w:rsidRPr="00C41520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C41520" w:rsidRPr="00C41520" w:rsidRDefault="00C41520" w:rsidP="00C41520">
            <w:pPr>
              <w:spacing w:after="0" w:line="240" w:lineRule="auto"/>
              <w:ind w:left="2049" w:hanging="142"/>
              <w:rPr>
                <w:rFonts w:ascii="Times New Roman" w:hAnsi="Times New Roman" w:cs="Times New Roman"/>
              </w:rPr>
            </w:pPr>
            <w:r w:rsidRPr="00C41520">
              <w:rPr>
                <w:rFonts w:ascii="Times New Roman" w:hAnsi="Times New Roman" w:cs="Times New Roman"/>
              </w:rPr>
              <w:t xml:space="preserve">     к постановлению  администрации</w:t>
            </w:r>
          </w:p>
          <w:p w:rsidR="00C41520" w:rsidRDefault="00C41520" w:rsidP="00C41520">
            <w:pPr>
              <w:spacing w:after="0" w:line="240" w:lineRule="auto"/>
              <w:ind w:left="2049" w:hanging="142"/>
              <w:rPr>
                <w:rFonts w:ascii="Times New Roman" w:hAnsi="Times New Roman" w:cs="Times New Roman"/>
              </w:rPr>
            </w:pPr>
            <w:r w:rsidRPr="00C41520">
              <w:rPr>
                <w:rFonts w:ascii="Times New Roman" w:hAnsi="Times New Roman" w:cs="Times New Roman"/>
              </w:rPr>
              <w:t xml:space="preserve">     ра</w:t>
            </w:r>
            <w:r>
              <w:rPr>
                <w:rFonts w:ascii="Times New Roman" w:hAnsi="Times New Roman" w:cs="Times New Roman"/>
              </w:rPr>
              <w:t xml:space="preserve">бочего поселка Чик Коченевского   </w:t>
            </w:r>
          </w:p>
          <w:p w:rsidR="00C41520" w:rsidRPr="00C41520" w:rsidRDefault="00C41520" w:rsidP="00C4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C4152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йона </w:t>
            </w:r>
            <w:r w:rsidRPr="00C4152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1D1C92" w:rsidRPr="00B224D2" w:rsidRDefault="00C41520" w:rsidP="00C41520">
            <w:pPr>
              <w:spacing w:after="0" w:line="240" w:lineRule="auto"/>
              <w:ind w:left="2049" w:hanging="142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41520">
              <w:rPr>
                <w:rFonts w:ascii="Times New Roman" w:hAnsi="Times New Roman" w:cs="Times New Roman"/>
              </w:rPr>
              <w:t xml:space="preserve">     от  </w:t>
            </w:r>
            <w:r>
              <w:rPr>
                <w:rFonts w:ascii="Times New Roman" w:hAnsi="Times New Roman" w:cs="Times New Roman"/>
              </w:rPr>
              <w:t>21. 12</w:t>
            </w:r>
            <w:r w:rsidRPr="00C41520">
              <w:rPr>
                <w:rFonts w:ascii="Times New Roman" w:hAnsi="Times New Roman" w:cs="Times New Roman"/>
              </w:rPr>
              <w:t xml:space="preserve"> 2020  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D2565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</w:t>
            </w:r>
          </w:p>
        </w:tc>
      </w:tr>
    </w:tbl>
    <w:p w:rsidR="001D1C92" w:rsidRPr="00B224D2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</w:t>
      </w:r>
      <w:r w:rsidR="00C41520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</w:t>
      </w:r>
      <w:r w:rsidRPr="00B224D2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,</w:t>
      </w:r>
      <w:r w:rsidR="0050777D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 которые могут быть предоставлены по договорам найма жилых помещений жилищного фонда социального использования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24D2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B224D2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</w:t>
      </w:r>
      <w:r w:rsidR="0050777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рабочем поселке Чик Коченевского района Новосибирской области</w:t>
      </w:r>
      <w:r w:rsidRPr="00B224D2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B224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B224D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B224D2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 w:rsidR="0050777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0777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рабочего поселка Чик Коченевского района Новосибирской области</w:t>
      </w:r>
      <w:r w:rsidRPr="00B224D2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(далее – администрация).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CF70E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рабочего поселка Чик Коченевского района Новосибирской области</w:t>
      </w:r>
      <w:r w:rsidR="00CF70EC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жилые помещения по указанному основанию (далее – наймодатели), предоставляют в администрацию следующую информацию:</w:t>
      </w:r>
    </w:p>
    <w:p w:rsidR="001D1C92" w:rsidRPr="00B224D2" w:rsidRDefault="001D1C92" w:rsidP="00C9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B224D2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7A6DE4" w:rsidRDefault="001D1C92" w:rsidP="00C9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B224D2" w:rsidRDefault="001D1C92" w:rsidP="00C9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B224D2" w:rsidRDefault="001D1C92" w:rsidP="00C9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B224D2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B224D2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B224D2" w:rsidRDefault="001D1C92" w:rsidP="00B3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B224D2" w:rsidRDefault="001D1C92" w:rsidP="00B3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B224D2" w:rsidRDefault="001D1C92" w:rsidP="00B3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3F29AD" w:rsidRPr="003F29AD" w:rsidRDefault="001D1C92" w:rsidP="00B305B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размещение текста информационного сообщения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hyperlink r:id="rId6" w:tgtFrame="_blank" w:history="1">
        <w:r w:rsidR="003F29AD" w:rsidRPr="003F29AD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adm-chik.nso.ru</w:t>
        </w:r>
      </w:hyperlink>
    </w:p>
    <w:p w:rsidR="001D1C92" w:rsidRPr="00B224D2" w:rsidRDefault="003F29AD" w:rsidP="00B3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1D1C92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B224D2" w:rsidRDefault="001D1C92" w:rsidP="00B3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B224D2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</w:t>
      </w: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информации, указанной в пункте 3 настоящих Требований, наймодатель обязан предоставить гражданину указанную информацию:</w:t>
      </w:r>
    </w:p>
    <w:p w:rsidR="009E40A2" w:rsidRPr="00B224D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B224D2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 письменном обращении - в течение </w:t>
      </w:r>
      <w:r w:rsidR="00355871"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B224D2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B224D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B224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Pr="00B224D2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Start w:id="2" w:name="Par8"/>
      <w:bookmarkEnd w:id="1"/>
      <w:bookmarkEnd w:id="2"/>
    </w:p>
    <w:sectPr w:rsidR="0062735F" w:rsidRPr="00B224D2" w:rsidSect="00B224D2">
      <w:headerReference w:type="default" r:id="rId8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E2" w:rsidRDefault="00C06EE2" w:rsidP="008853C0">
      <w:pPr>
        <w:spacing w:after="0" w:line="240" w:lineRule="auto"/>
      </w:pPr>
      <w:r>
        <w:separator/>
      </w:r>
    </w:p>
  </w:endnote>
  <w:endnote w:type="continuationSeparator" w:id="1">
    <w:p w:rsidR="00C06EE2" w:rsidRDefault="00C06EE2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E2" w:rsidRDefault="00C06EE2" w:rsidP="008853C0">
      <w:pPr>
        <w:spacing w:after="0" w:line="240" w:lineRule="auto"/>
      </w:pPr>
      <w:r>
        <w:separator/>
      </w:r>
    </w:p>
  </w:footnote>
  <w:footnote w:type="continuationSeparator" w:id="1">
    <w:p w:rsidR="00C06EE2" w:rsidRDefault="00C06EE2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  <w:docPartObj>
        <w:docPartGallery w:val="Page Numbers (Top of Page)"/>
        <w:docPartUnique/>
      </w:docPartObj>
    </w:sdtPr>
    <w:sdtContent>
      <w:p w:rsidR="00C447D7" w:rsidRPr="00C447D7" w:rsidRDefault="00881D71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6D25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2"/>
    <w:rsid w:val="00031759"/>
    <w:rsid w:val="00100067"/>
    <w:rsid w:val="00193AEE"/>
    <w:rsid w:val="001D1C92"/>
    <w:rsid w:val="00235C4A"/>
    <w:rsid w:val="002401FF"/>
    <w:rsid w:val="0028119E"/>
    <w:rsid w:val="00290F31"/>
    <w:rsid w:val="002C647E"/>
    <w:rsid w:val="00355871"/>
    <w:rsid w:val="003A6B94"/>
    <w:rsid w:val="003F29AD"/>
    <w:rsid w:val="00445ED3"/>
    <w:rsid w:val="0050777D"/>
    <w:rsid w:val="005F677E"/>
    <w:rsid w:val="0062735F"/>
    <w:rsid w:val="00665C90"/>
    <w:rsid w:val="006C09AC"/>
    <w:rsid w:val="006D2565"/>
    <w:rsid w:val="007261CC"/>
    <w:rsid w:val="00756C91"/>
    <w:rsid w:val="007A6DE4"/>
    <w:rsid w:val="007F7AA9"/>
    <w:rsid w:val="008163DD"/>
    <w:rsid w:val="0082458A"/>
    <w:rsid w:val="00824B6B"/>
    <w:rsid w:val="00881D71"/>
    <w:rsid w:val="008853C0"/>
    <w:rsid w:val="00956A04"/>
    <w:rsid w:val="009608A9"/>
    <w:rsid w:val="00972B16"/>
    <w:rsid w:val="0097727E"/>
    <w:rsid w:val="00990245"/>
    <w:rsid w:val="009E40A2"/>
    <w:rsid w:val="00A5617F"/>
    <w:rsid w:val="00AA388A"/>
    <w:rsid w:val="00B224D2"/>
    <w:rsid w:val="00B305B7"/>
    <w:rsid w:val="00B417DF"/>
    <w:rsid w:val="00B97AB5"/>
    <w:rsid w:val="00BB0E30"/>
    <w:rsid w:val="00C06EE2"/>
    <w:rsid w:val="00C41520"/>
    <w:rsid w:val="00C91CBC"/>
    <w:rsid w:val="00CF70EC"/>
    <w:rsid w:val="00EF3A01"/>
    <w:rsid w:val="00F47303"/>
    <w:rsid w:val="00F51C34"/>
    <w:rsid w:val="00F83FF8"/>
    <w:rsid w:val="00F84C14"/>
    <w:rsid w:val="00F86F95"/>
    <w:rsid w:val="00FC212C"/>
    <w:rsid w:val="00FF1A8B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224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3F2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chik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В.Л.</dc:creator>
  <cp:lastModifiedBy>марина</cp:lastModifiedBy>
  <cp:revision>4</cp:revision>
  <dcterms:created xsi:type="dcterms:W3CDTF">2020-12-21T01:52:00Z</dcterms:created>
  <dcterms:modified xsi:type="dcterms:W3CDTF">2020-12-21T02:42:00Z</dcterms:modified>
</cp:coreProperties>
</file>